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84E" w:rsidRDefault="00F9284E" w:rsidP="00F9284E">
      <w:r>
        <w:t>Elizabeth Coon</w:t>
      </w:r>
    </w:p>
    <w:p w:rsidR="00F9284E" w:rsidRDefault="00F9284E" w:rsidP="00F9284E">
      <w:r>
        <w:t>English 2010</w:t>
      </w:r>
    </w:p>
    <w:p w:rsidR="00F9284E" w:rsidRDefault="00F9284E" w:rsidP="00F9284E">
      <w:r>
        <w:t xml:space="preserve">Professor </w:t>
      </w:r>
      <w:r w:rsidRPr="00463060">
        <w:t xml:space="preserve">Sharon </w:t>
      </w:r>
      <w:proofErr w:type="spellStart"/>
      <w:r w:rsidRPr="00463060">
        <w:t>Seminario</w:t>
      </w:r>
      <w:proofErr w:type="spellEnd"/>
    </w:p>
    <w:p w:rsidR="00F9284E" w:rsidRDefault="00F9284E" w:rsidP="00F9284E">
      <w:r>
        <w:t>September 24, 2012</w:t>
      </w:r>
    </w:p>
    <w:p w:rsidR="00F9284E" w:rsidRDefault="00F9284E" w:rsidP="00F9284E">
      <w:pPr>
        <w:jc w:val="center"/>
      </w:pPr>
      <w:r>
        <w:t>Autism – A Parent’s Story</w:t>
      </w:r>
    </w:p>
    <w:p w:rsidR="00822223" w:rsidRDefault="00822223" w:rsidP="00F9284E">
      <w:pPr>
        <w:jc w:val="center"/>
      </w:pPr>
      <w:r>
        <w:rPr>
          <w:noProof/>
        </w:rPr>
        <w:drawing>
          <wp:inline distT="0" distB="0" distL="0" distR="0">
            <wp:extent cx="2355499" cy="1765661"/>
            <wp:effectExtent l="9208" t="0" r="0" b="0"/>
            <wp:docPr id="1" name="Picture 1" descr="E:\Jarom\100_03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arom\100_039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2363464" cy="1771631"/>
                    </a:xfrm>
                    <a:prstGeom prst="rect">
                      <a:avLst/>
                    </a:prstGeom>
                    <a:noFill/>
                    <a:ln>
                      <a:noFill/>
                    </a:ln>
                  </pic:spPr>
                </pic:pic>
              </a:graphicData>
            </a:graphic>
          </wp:inline>
        </w:drawing>
      </w:r>
    </w:p>
    <w:p w:rsidR="00BF6636" w:rsidRDefault="00BF6636" w:rsidP="0022380F">
      <w:pPr>
        <w:spacing w:line="480" w:lineRule="auto"/>
        <w:contextualSpacing/>
      </w:pPr>
      <w:r>
        <w:tab/>
        <w:t xml:space="preserve">At the end of my work day, every day, while I clean up the classroom from the day’s activities, I think. </w:t>
      </w:r>
      <w:r w:rsidR="007F1D89">
        <w:t xml:space="preserve"> </w:t>
      </w:r>
      <w:r>
        <w:t>As I’m scrubbing off the glue and marker ink from the tabletops, I wonder.</w:t>
      </w:r>
      <w:r w:rsidR="007F1D89">
        <w:t xml:space="preserve"> </w:t>
      </w:r>
      <w:r>
        <w:t xml:space="preserve"> I ponder about how I spend only seven hours on Monday through Thursday and four hours on Friday with children.</w:t>
      </w:r>
      <w:r w:rsidR="007F1D89">
        <w:t xml:space="preserve"> </w:t>
      </w:r>
      <w:r>
        <w:t xml:space="preserve"> However, these chil</w:t>
      </w:r>
      <w:r w:rsidR="00211170">
        <w:t xml:space="preserve">dren are not in a public school. </w:t>
      </w:r>
      <w:r w:rsidR="007F1D89">
        <w:t xml:space="preserve"> </w:t>
      </w:r>
      <w:r w:rsidR="00211170">
        <w:t>T</w:t>
      </w:r>
      <w:r>
        <w:t>hey are in a special school, a school for children with Autism. Then I realize I’m exhausted by the end of work.</w:t>
      </w:r>
      <w:r w:rsidR="007F1D89">
        <w:t xml:space="preserve">  During the day</w:t>
      </w:r>
      <w:r>
        <w:t xml:space="preserve"> I have to pick up thrown toys, stick children in a seat-away for misbehavior (similar to a time-out), and deal with their spits and hits and kicks.</w:t>
      </w:r>
      <w:r w:rsidR="007F1D89">
        <w:t xml:space="preserve"> </w:t>
      </w:r>
      <w:r>
        <w:t xml:space="preserve"> Next, I consider how the parents must feel. </w:t>
      </w:r>
      <w:r w:rsidR="007F1D89">
        <w:t xml:space="preserve"> </w:t>
      </w:r>
      <w:r>
        <w:t>How do they spend the rest of the day with them, a whole sixteen hours, at least?</w:t>
      </w:r>
      <w:r w:rsidR="007F1D89">
        <w:t xml:space="preserve"> </w:t>
      </w:r>
      <w:r>
        <w:t xml:space="preserve"> How in the hell, pardon the language,</w:t>
      </w:r>
      <w:r w:rsidR="007F1D89">
        <w:t xml:space="preserve"> d</w:t>
      </w:r>
      <w:r>
        <w:t>o they do it?</w:t>
      </w:r>
      <w:r w:rsidR="007F1D89">
        <w:t xml:space="preserve"> </w:t>
      </w:r>
      <w:r>
        <w:t xml:space="preserve"> Even when I do respite, caring for </w:t>
      </w:r>
      <w:r w:rsidR="00A2190E">
        <w:t>peopl</w:t>
      </w:r>
      <w:r w:rsidR="007F1D89">
        <w:t>e with mental disabilities (similar to</w:t>
      </w:r>
      <w:r w:rsidR="00A2190E">
        <w:t xml:space="preserve"> babysitting), for a few hours, I’m worn out.</w:t>
      </w:r>
      <w:r w:rsidR="007F1D89">
        <w:t xml:space="preserve">  How do they do it every day when I</w:t>
      </w:r>
      <w:r w:rsidR="00A2190E">
        <w:t xml:space="preserve"> at least </w:t>
      </w:r>
      <w:r w:rsidR="007F1D89">
        <w:t>get the weekend to recuperate?</w:t>
      </w:r>
      <w:r w:rsidR="00A2190E">
        <w:t xml:space="preserve"> </w:t>
      </w:r>
    </w:p>
    <w:p w:rsidR="00A2190E" w:rsidRDefault="00A2190E" w:rsidP="0022380F">
      <w:pPr>
        <w:spacing w:line="480" w:lineRule="auto"/>
        <w:contextualSpacing/>
      </w:pPr>
      <w:r>
        <w:tab/>
        <w:t>In order for this question to be answered, I knew I had to ask</w:t>
      </w:r>
      <w:r w:rsidR="007F1D89">
        <w:t xml:space="preserve"> them to</w:t>
      </w:r>
      <w:r>
        <w:t xml:space="preserve"> a mother or father of these children. </w:t>
      </w:r>
      <w:r w:rsidR="00211170">
        <w:t xml:space="preserve"> </w:t>
      </w:r>
      <w:r>
        <w:t xml:space="preserve">One of my student’s moms, Tammy, stepped up to the plate, willing to answer </w:t>
      </w:r>
      <w:r w:rsidR="007F1D89">
        <w:t xml:space="preserve">all of </w:t>
      </w:r>
      <w:r>
        <w:t xml:space="preserve">my </w:t>
      </w:r>
      <w:r>
        <w:lastRenderedPageBreak/>
        <w:t>questions.</w:t>
      </w:r>
      <w:r w:rsidR="00211170">
        <w:t xml:space="preserve"> </w:t>
      </w:r>
      <w:r>
        <w:t xml:space="preserve"> I already knew she had three children: Jacob, Brinley, and Jarom. Jarom is the youngest, and in my class, while Ja</w:t>
      </w:r>
      <w:r w:rsidR="00AF689E">
        <w:t>cob is</w:t>
      </w:r>
      <w:r>
        <w:t xml:space="preserve"> the oldest in 9</w:t>
      </w:r>
      <w:r w:rsidRPr="00A2190E">
        <w:rPr>
          <w:vertAlign w:val="superscript"/>
        </w:rPr>
        <w:t>th</w:t>
      </w:r>
      <w:r>
        <w:t xml:space="preserve"> Grade, the first year of high school, and they both have autism. </w:t>
      </w:r>
      <w:r w:rsidR="00211170">
        <w:t xml:space="preserve"> </w:t>
      </w:r>
      <w:r w:rsidR="007F1D89">
        <w:t>Then</w:t>
      </w:r>
      <w:r>
        <w:t xml:space="preserve"> there is Brinley, the middle child in 5</w:t>
      </w:r>
      <w:r w:rsidRPr="00A2190E">
        <w:rPr>
          <w:vertAlign w:val="superscript"/>
        </w:rPr>
        <w:t>th</w:t>
      </w:r>
      <w:r>
        <w:t xml:space="preserve"> Grade, who is as neurologically sound as one would expect to be. This may not be my story, but it is her story</w:t>
      </w:r>
      <w:r w:rsidR="007F1D89">
        <w:t xml:space="preserve">. </w:t>
      </w:r>
      <w:r>
        <w:t xml:space="preserve"> Her story </w:t>
      </w:r>
      <w:r w:rsidR="00F060B1">
        <w:t xml:space="preserve">that has </w:t>
      </w:r>
      <w:r>
        <w:t xml:space="preserve">answered my questions, maybe it will answer </w:t>
      </w:r>
      <w:r w:rsidR="00F060B1">
        <w:t>yours</w:t>
      </w:r>
      <w:r w:rsidR="0022380F">
        <w:t>.</w:t>
      </w:r>
    </w:p>
    <w:p w:rsidR="00EA242D" w:rsidRDefault="0022380F" w:rsidP="0022380F">
      <w:pPr>
        <w:spacing w:line="480" w:lineRule="auto"/>
        <w:contextualSpacing/>
      </w:pPr>
      <w:r>
        <w:tab/>
        <w:t xml:space="preserve">Tammy is a lighthearted, spirited woman. </w:t>
      </w:r>
      <w:r w:rsidR="00211170">
        <w:t xml:space="preserve"> </w:t>
      </w:r>
      <w:r>
        <w:t>Nothing can bring her down.</w:t>
      </w:r>
      <w:r w:rsidR="00211170">
        <w:t xml:space="preserve"> </w:t>
      </w:r>
      <w:r>
        <w:t xml:space="preserve"> Every day she drops off Jarom, always a little late, with a big smile on her lips.</w:t>
      </w:r>
      <w:r w:rsidR="00211170">
        <w:t xml:space="preserve"> </w:t>
      </w:r>
      <w:r>
        <w:t xml:space="preserve"> She says good-bye, a lengthy process in squeals of encouragement and about how cute her son or another student is. </w:t>
      </w:r>
      <w:r w:rsidR="00211170">
        <w:t xml:space="preserve"> </w:t>
      </w:r>
      <w:r w:rsidR="00EA242D">
        <w:t>Then she has a conversation or</w:t>
      </w:r>
      <w:r>
        <w:t xml:space="preserve"> two with the staff: the lead tea</w:t>
      </w:r>
      <w:r w:rsidR="00EA242D">
        <w:t>cher, the assistant teacher, or</w:t>
      </w:r>
      <w:r>
        <w:t xml:space="preserve"> the aides (I’m one of three in my classroom)</w:t>
      </w:r>
      <w:r w:rsidR="00EA242D">
        <w:t>, and leaves</w:t>
      </w:r>
      <w:r>
        <w:t xml:space="preserve">. </w:t>
      </w:r>
      <w:r w:rsidR="00211170">
        <w:t xml:space="preserve"> </w:t>
      </w:r>
    </w:p>
    <w:p w:rsidR="0022380F" w:rsidRDefault="0022380F" w:rsidP="00EA242D">
      <w:pPr>
        <w:spacing w:line="480" w:lineRule="auto"/>
        <w:ind w:firstLine="720"/>
        <w:contextualSpacing/>
      </w:pPr>
      <w:r>
        <w:t xml:space="preserve">When she comes and picks him up at the end of school, a little late, she squeals at the top of her lungs, “Hi Lover-lips!” her special nickname for Jarom. </w:t>
      </w:r>
      <w:r w:rsidR="007F1D89">
        <w:t xml:space="preserve"> </w:t>
      </w:r>
      <w:r>
        <w:t xml:space="preserve">Then she </w:t>
      </w:r>
      <w:proofErr w:type="gramStart"/>
      <w:r>
        <w:t>swoops</w:t>
      </w:r>
      <w:proofErr w:type="gramEnd"/>
      <w:r>
        <w:t xml:space="preserve"> him up for a big lengthy hug and lets him play while she has a conversation or two. </w:t>
      </w:r>
      <w:r w:rsidR="007F1D89">
        <w:t xml:space="preserve"> </w:t>
      </w:r>
      <w:r>
        <w:t>After the conversation has concluded, or she realizes the time and needs to run out the door to pick up Brinley, she leaves.</w:t>
      </w:r>
      <w:r w:rsidR="007F1D89">
        <w:t xml:space="preserve"> </w:t>
      </w:r>
      <w:r>
        <w:t xml:space="preserve"> However, she always stops at the entrance doors to let Jarom push the automatic door button because he loves to watch them open and close</w:t>
      </w:r>
      <w:r w:rsidR="007B0271">
        <w:t>.</w:t>
      </w:r>
    </w:p>
    <w:p w:rsidR="007B0271" w:rsidRDefault="007B0271" w:rsidP="0022380F">
      <w:pPr>
        <w:spacing w:line="480" w:lineRule="auto"/>
        <w:contextualSpacing/>
      </w:pPr>
      <w:r>
        <w:tab/>
        <w:t xml:space="preserve">Tammy’s life hasn’t always been so joyful. </w:t>
      </w:r>
      <w:r w:rsidR="007F1D89">
        <w:t xml:space="preserve"> </w:t>
      </w:r>
      <w:r>
        <w:t>When her oldest was born, she hadn’t a clue about the autism world.</w:t>
      </w:r>
      <w:r w:rsidR="007F1D89">
        <w:t xml:space="preserve"> </w:t>
      </w:r>
      <w:r>
        <w:t xml:space="preserve"> She never expected Jac</w:t>
      </w:r>
      <w:r w:rsidR="00856C98">
        <w:t>ob or any of her children afterward to have a mental disability</w:t>
      </w:r>
      <w:r>
        <w:t>.</w:t>
      </w:r>
      <w:r w:rsidR="007F1D89">
        <w:t xml:space="preserve"> </w:t>
      </w:r>
      <w:r>
        <w:t xml:space="preserve"> She was set on just raising her children and being a great mother. </w:t>
      </w:r>
    </w:p>
    <w:p w:rsidR="007B0271" w:rsidRDefault="007B0271" w:rsidP="0022380F">
      <w:pPr>
        <w:spacing w:line="480" w:lineRule="auto"/>
        <w:contextualSpacing/>
      </w:pPr>
      <w:r>
        <w:tab/>
        <w:t xml:space="preserve">Life, however, likes to throw you curve balls when you least expect it. </w:t>
      </w:r>
      <w:r w:rsidR="007F1D89">
        <w:t xml:space="preserve"> </w:t>
      </w:r>
      <w:r>
        <w:t>As the happy first months passed in Jacob’s life things seemed to be fine, except the curious look of fear that would appear on his face every once in a while when he was around nine months old.</w:t>
      </w:r>
      <w:r w:rsidR="007F1D89">
        <w:t xml:space="preserve"> </w:t>
      </w:r>
      <w:r>
        <w:t xml:space="preserve"> A parent never thinks a look could be anything serious, especially for a first time mother.</w:t>
      </w:r>
    </w:p>
    <w:p w:rsidR="007B0271" w:rsidRDefault="007B0271" w:rsidP="0022380F">
      <w:pPr>
        <w:spacing w:line="480" w:lineRule="auto"/>
        <w:contextualSpacing/>
      </w:pPr>
      <w:r>
        <w:lastRenderedPageBreak/>
        <w:tab/>
        <w:t>Then Jacob turned two and then three, and something wasn’t quite right.</w:t>
      </w:r>
      <w:r w:rsidR="00211170">
        <w:t xml:space="preserve"> </w:t>
      </w:r>
      <w:r>
        <w:t xml:space="preserve"> Jacob wasn’t speaking like the other kids. </w:t>
      </w:r>
      <w:r w:rsidR="00211170">
        <w:t xml:space="preserve"> </w:t>
      </w:r>
      <w:r>
        <w:t>As caring parents, Tammy and Dave took him to speech therapy to see if that would help him speak properly.</w:t>
      </w:r>
      <w:r w:rsidR="00211170">
        <w:t xml:space="preserve"> </w:t>
      </w:r>
      <w:r>
        <w:t xml:space="preserve"> The speech therapist recommended them to a doctor by </w:t>
      </w:r>
      <w:r w:rsidR="00EA242D">
        <w:t>saying, “Jacob may have autism, but t</w:t>
      </w:r>
      <w:r>
        <w:t>he doctor will need to evaluate him to make sure.”</w:t>
      </w:r>
    </w:p>
    <w:p w:rsidR="007B0271" w:rsidRDefault="007B0271" w:rsidP="0022380F">
      <w:pPr>
        <w:spacing w:line="480" w:lineRule="auto"/>
        <w:contextualSpacing/>
      </w:pPr>
      <w:r>
        <w:tab/>
        <w:t>The evaluation proved successful in tellin</w:t>
      </w:r>
      <w:r w:rsidR="00581EDE">
        <w:t>g Tammy, “Yes, Jacob has autism,</w:t>
      </w:r>
      <w:r>
        <w:t>”</w:t>
      </w:r>
      <w:r w:rsidR="00211170">
        <w:t xml:space="preserve"> </w:t>
      </w:r>
      <w:r w:rsidR="00581EDE">
        <w:t xml:space="preserve">which means </w:t>
      </w:r>
      <w:r w:rsidR="00581EDE">
        <w:t>Autism, as a spectrum disorder, comes in many different ranges of severity.  They have significant social, communicational, and behavioral challenges that range from mind to severe</w:t>
      </w:r>
      <w:r w:rsidR="00581EDE" w:rsidRPr="00FF61CF">
        <w:t xml:space="preserve"> </w:t>
      </w:r>
      <w:r w:rsidR="00581EDE">
        <w:t>(Centers of Dise</w:t>
      </w:r>
      <w:r w:rsidR="00AE6C1E">
        <w:t>ase Control and Prevention,</w:t>
      </w:r>
      <w:r w:rsidR="00581EDE">
        <w:t xml:space="preserve"> Facts)</w:t>
      </w:r>
      <w:r w:rsidR="00581EDE">
        <w:t xml:space="preserve">. </w:t>
      </w:r>
      <w:r>
        <w:t xml:space="preserve"> </w:t>
      </w:r>
      <w:proofErr w:type="gramStart"/>
      <w:r w:rsidR="00E947DC">
        <w:t>Then</w:t>
      </w:r>
      <w:proofErr w:type="gramEnd"/>
      <w:r w:rsidR="00E947DC">
        <w:t xml:space="preserve"> they heard about Carmen B. Pingree, a school specialized in teaching and improving the lives of children diagnosed with autism. </w:t>
      </w:r>
      <w:r w:rsidR="00211170">
        <w:t xml:space="preserve"> </w:t>
      </w:r>
      <w:r w:rsidR="00EA242D">
        <w:t>Although t</w:t>
      </w:r>
      <w:r w:rsidR="00E947DC">
        <w:t>hey were too late for th</w:t>
      </w:r>
      <w:r w:rsidR="00EA242D">
        <w:t xml:space="preserve">e Preschool program because classrooms fill up quickly, </w:t>
      </w:r>
      <w:r w:rsidR="00E947DC">
        <w:t>Tammy was optimistic that he would be accepted the following year into Kindergarten.</w:t>
      </w:r>
    </w:p>
    <w:p w:rsidR="00E947DC" w:rsidRDefault="002D00A0" w:rsidP="0022380F">
      <w:pPr>
        <w:spacing w:line="480" w:lineRule="auto"/>
        <w:contextualSpacing/>
      </w:pPr>
      <w:r>
        <w:tab/>
        <w:t>“Thank goodness</w:t>
      </w:r>
      <w:r w:rsidR="00E947DC">
        <w:t xml:space="preserve"> we know what he has!” was the only thing that went through her mind upon hearing the diagnosis. </w:t>
      </w:r>
      <w:r w:rsidR="00211170">
        <w:t xml:space="preserve"> </w:t>
      </w:r>
      <w:r w:rsidR="00E947DC">
        <w:t>She can n</w:t>
      </w:r>
      <w:r w:rsidR="00EA242D">
        <w:t>ow get Jacob the help he needs. W</w:t>
      </w:r>
      <w:r w:rsidR="00E947DC">
        <w:t>hen she heard the news that Jacob, her blond haired boy, was accepted into Pingree</w:t>
      </w:r>
      <w:r w:rsidR="00192148">
        <w:t xml:space="preserve"> </w:t>
      </w:r>
      <w:r w:rsidR="00E947DC">
        <w:t>the following year</w:t>
      </w:r>
      <w:r w:rsidR="00EA242D">
        <w:t>,</w:t>
      </w:r>
      <w:r w:rsidR="00E947DC">
        <w:t xml:space="preserve"> she was grateful. </w:t>
      </w:r>
      <w:r w:rsidR="00211170">
        <w:t xml:space="preserve"> </w:t>
      </w:r>
      <w:r w:rsidR="00EA242D">
        <w:t>Also by this time she had a n</w:t>
      </w:r>
      <w:r w:rsidR="008763E1">
        <w:t>ew addition to the family, Brin</w:t>
      </w:r>
      <w:r w:rsidR="00EA242D">
        <w:t>l</w:t>
      </w:r>
      <w:r w:rsidR="008763E1">
        <w:t>e</w:t>
      </w:r>
      <w:r w:rsidR="00EA242D">
        <w:t>y.</w:t>
      </w:r>
    </w:p>
    <w:p w:rsidR="00E947DC" w:rsidRDefault="00E947DC" w:rsidP="0022380F">
      <w:pPr>
        <w:spacing w:line="480" w:lineRule="auto"/>
        <w:contextualSpacing/>
      </w:pPr>
      <w:r>
        <w:tab/>
        <w:t xml:space="preserve">Brinley doesn’t have autism, and Tammy is neither relieved nor angered by that. </w:t>
      </w:r>
      <w:r w:rsidR="00211170">
        <w:t xml:space="preserve"> </w:t>
      </w:r>
      <w:r>
        <w:t xml:space="preserve">She is as content as ever because she just wants to be a good mother. </w:t>
      </w:r>
      <w:r w:rsidR="00211170">
        <w:t xml:space="preserve"> </w:t>
      </w:r>
      <w:r>
        <w:t>Brinley can be her sassy teenager</w:t>
      </w:r>
      <w:r w:rsidR="00ED5769">
        <w:t>, and she is proud when she sees how Brinley acts toward her brothers, even today.</w:t>
      </w:r>
    </w:p>
    <w:p w:rsidR="00ED5769" w:rsidRDefault="00ED5769" w:rsidP="0022380F">
      <w:pPr>
        <w:spacing w:line="480" w:lineRule="auto"/>
        <w:contextualSpacing/>
      </w:pPr>
      <w:r>
        <w:tab/>
        <w:t>It is evident that Brinley knows her brothers have autism, and she doesn’t.</w:t>
      </w:r>
      <w:r w:rsidR="00211170">
        <w:t xml:space="preserve"> </w:t>
      </w:r>
      <w:r>
        <w:t xml:space="preserve"> That doesn’t mean she acts differently toward them. </w:t>
      </w:r>
      <w:r w:rsidR="00211170">
        <w:t xml:space="preserve"> </w:t>
      </w:r>
      <w:r w:rsidR="000F2591">
        <w:t>Instead s</w:t>
      </w:r>
      <w:r>
        <w:t xml:space="preserve">he cares for them, plays with them, teases them, and explains things to them when they don’t understand. </w:t>
      </w:r>
      <w:r w:rsidR="00211170">
        <w:t xml:space="preserve"> </w:t>
      </w:r>
      <w:r>
        <w:t>Whenever she would tag along to pick up Jarom from school, she would play hide and seek, or make silly faces and voices to get him to laugh.</w:t>
      </w:r>
    </w:p>
    <w:p w:rsidR="00ED5769" w:rsidRDefault="00ED5769" w:rsidP="0022380F">
      <w:pPr>
        <w:spacing w:line="480" w:lineRule="auto"/>
        <w:contextualSpacing/>
      </w:pPr>
      <w:r>
        <w:tab/>
        <w:t>Brinley doesn’t want her brothers to know they are different from her.</w:t>
      </w:r>
      <w:r w:rsidR="00211170">
        <w:t xml:space="preserve"> </w:t>
      </w:r>
      <w:r>
        <w:t xml:space="preserve"> She doesn’t even like the word </w:t>
      </w:r>
      <w:r w:rsidR="000F2591">
        <w:t>“</w:t>
      </w:r>
      <w:r>
        <w:t>autism</w:t>
      </w:r>
      <w:r w:rsidR="000F2591">
        <w:t>,” and won’t</w:t>
      </w:r>
      <w:r>
        <w:t xml:space="preserve"> say it.</w:t>
      </w:r>
      <w:r w:rsidR="00211170">
        <w:t xml:space="preserve"> </w:t>
      </w:r>
      <w:r>
        <w:t xml:space="preserve"> Only when she must will you ever hear her refer to it as simply “A.”</w:t>
      </w:r>
      <w:r w:rsidR="00211170">
        <w:t xml:space="preserve"> </w:t>
      </w:r>
      <w:r>
        <w:t xml:space="preserve"> </w:t>
      </w:r>
      <w:r>
        <w:lastRenderedPageBreak/>
        <w:t xml:space="preserve">If her brothers have a rough </w:t>
      </w:r>
      <w:r w:rsidR="000F2591">
        <w:t>day</w:t>
      </w:r>
      <w:r>
        <w:t xml:space="preserve"> </w:t>
      </w:r>
      <w:r w:rsidR="000F2591">
        <w:t>and it is related to their disorder or not, she won’t push them away.  S</w:t>
      </w:r>
      <w:r>
        <w:t xml:space="preserve">he tries to help them feel better. </w:t>
      </w:r>
      <w:r w:rsidR="00211170">
        <w:t xml:space="preserve"> </w:t>
      </w:r>
      <w:r>
        <w:t xml:space="preserve">When Jarom in particular has a rough day she goes up to him and says, “Come here Boogey,” and them gives </w:t>
      </w:r>
      <w:r w:rsidR="00DF6D7F">
        <w:t>him a big hug.</w:t>
      </w:r>
      <w:r w:rsidR="00211170">
        <w:t xml:space="preserve"> </w:t>
      </w:r>
      <w:r w:rsidR="00DF6D7F">
        <w:t xml:space="preserve"> She will also list all the possibilities of what could be causing them discomfort and help her mom figure out which one it is.</w:t>
      </w:r>
    </w:p>
    <w:p w:rsidR="00DF6D7F" w:rsidRDefault="00DF6D7F" w:rsidP="0022380F">
      <w:pPr>
        <w:spacing w:line="480" w:lineRule="auto"/>
        <w:contextualSpacing/>
      </w:pPr>
      <w:r>
        <w:tab/>
        <w:t>In Tammy’s case, if the boys are having melt downs she will rub their backs, and give them hugs. She will also encou</w:t>
      </w:r>
      <w:r w:rsidR="000F2591">
        <w:t>rage them to use their words to</w:t>
      </w:r>
      <w:r>
        <w:t xml:space="preserve"> say what is wron</w:t>
      </w:r>
      <w:r w:rsidR="000F2591">
        <w:t xml:space="preserve">g, or in Jarom’s case, his iPad </w:t>
      </w:r>
      <w:r>
        <w:t>because he is nonverbal.  Dave is much like Tammy, but he will also add the fatherly t</w:t>
      </w:r>
      <w:r w:rsidR="000F2591">
        <w:t>ouch.  For example, h</w:t>
      </w:r>
      <w:r>
        <w:t>e would take Jacob outside and throw a ball around with him to make him feel better.</w:t>
      </w:r>
    </w:p>
    <w:p w:rsidR="00DF6D7F" w:rsidRDefault="00DF6D7F" w:rsidP="0022380F">
      <w:pPr>
        <w:spacing w:line="480" w:lineRule="auto"/>
        <w:contextualSpacing/>
      </w:pPr>
      <w:r>
        <w:tab/>
      </w:r>
      <w:r w:rsidR="0012135F">
        <w:t>Tammy’s family can be very perceptive</w:t>
      </w:r>
      <w:r w:rsidR="00581BD9">
        <w:t xml:space="preserve">.  When Brinley was four and Jacob was eight, Jarom was born, and </w:t>
      </w:r>
      <w:r w:rsidR="0012135F">
        <w:t>Tammy’s father</w:t>
      </w:r>
      <w:r w:rsidR="00581BD9">
        <w:t xml:space="preserve"> </w:t>
      </w:r>
      <w:r>
        <w:t xml:space="preserve">claims to have known Jarom had autism from the moment he was born. </w:t>
      </w:r>
      <w:r w:rsidR="00211170">
        <w:t xml:space="preserve"> </w:t>
      </w:r>
      <w:r w:rsidR="00581BD9">
        <w:t>His claim</w:t>
      </w:r>
      <w:r>
        <w:t xml:space="preserve"> became a reality when Jarom showed the same sense of fe</w:t>
      </w:r>
      <w:r w:rsidR="00581BD9">
        <w:t xml:space="preserve">ar as Jacob at </w:t>
      </w:r>
      <w:r>
        <w:t>nine months old.</w:t>
      </w:r>
      <w:r w:rsidR="00AE6C1E">
        <w:t xml:space="preserve"> This symptom of fear or anxiety is a common, co-occurring symptom of autism (National Institute of Mental Health, 9).</w:t>
      </w:r>
      <w:r>
        <w:t xml:space="preserve"> </w:t>
      </w:r>
    </w:p>
    <w:p w:rsidR="00DF6D7F" w:rsidRPr="00211170" w:rsidRDefault="00DF6D7F" w:rsidP="0022380F">
      <w:pPr>
        <w:spacing w:line="480" w:lineRule="auto"/>
        <w:contextualSpacing/>
        <w:rPr>
          <w:rFonts w:cstheme="minorHAnsi"/>
        </w:rPr>
      </w:pPr>
      <w:r>
        <w:tab/>
        <w:t xml:space="preserve">Jarom is a very special child in my classroom. </w:t>
      </w:r>
      <w:r w:rsidR="00211170">
        <w:t xml:space="preserve"> </w:t>
      </w:r>
      <w:r>
        <w:t>I met him last year</w:t>
      </w:r>
      <w:r w:rsidR="007E0295">
        <w:t xml:space="preserve"> when he was five, and I am told he couldn’t even walk until he was three.</w:t>
      </w:r>
      <w:r w:rsidR="00211170">
        <w:t xml:space="preserve"> </w:t>
      </w:r>
      <w:r w:rsidR="007E0295">
        <w:t xml:space="preserve"> Now he runs around, a bit awkwardly with his ankle braces, and he squeals in delight frequently. He may not talk, but he is still a great communicator with his expressions, signs (words in American Sign Language), and his iPad. </w:t>
      </w:r>
      <w:r w:rsidR="00211170">
        <w:t xml:space="preserve"> </w:t>
      </w:r>
      <w:r w:rsidR="007E0295">
        <w:t xml:space="preserve">You can always see him either near the sink drinking water, </w:t>
      </w:r>
      <w:r w:rsidR="007E0295" w:rsidRPr="00211170">
        <w:rPr>
          <w:rFonts w:cstheme="minorHAnsi"/>
        </w:rPr>
        <w:t>by the window throwing toys at the blinds that are pulled to the top of the window all while laughing hysterically, or he’s up close telling his classmates “hi” by looking into their eyes and touching his forehead to theirs.</w:t>
      </w:r>
    </w:p>
    <w:p w:rsidR="007E0295" w:rsidRDefault="007E0295" w:rsidP="0022380F">
      <w:pPr>
        <w:spacing w:line="480" w:lineRule="auto"/>
        <w:contextualSpacing/>
      </w:pPr>
      <w:r w:rsidRPr="00211170">
        <w:rPr>
          <w:rFonts w:cstheme="minorHAnsi"/>
        </w:rPr>
        <w:tab/>
        <w:t xml:space="preserve">Tammy knows her children are special. </w:t>
      </w:r>
      <w:r w:rsidR="00211170" w:rsidRPr="00211170">
        <w:rPr>
          <w:rFonts w:cstheme="minorHAnsi"/>
        </w:rPr>
        <w:t xml:space="preserve"> </w:t>
      </w:r>
      <w:r w:rsidRPr="00211170">
        <w:rPr>
          <w:rFonts w:cstheme="minorHAnsi"/>
        </w:rPr>
        <w:t>When I asked</w:t>
      </w:r>
      <w:r>
        <w:t xml:space="preserve"> her how she te</w:t>
      </w:r>
      <w:r w:rsidR="00581BD9">
        <w:t>aches them in comparison to one</w:t>
      </w:r>
      <w:r>
        <w:t xml:space="preserve"> </w:t>
      </w:r>
      <w:r w:rsidR="00581BD9">
        <w:t>an</w:t>
      </w:r>
      <w:r>
        <w:t xml:space="preserve">other her response was simple. </w:t>
      </w:r>
      <w:r w:rsidR="00211170">
        <w:t xml:space="preserve"> </w:t>
      </w:r>
      <w:r>
        <w:t>Brinley can handle long, complex explanations on a subject</w:t>
      </w:r>
      <w:r w:rsidR="00581BD9">
        <w:t>, but</w:t>
      </w:r>
      <w:r>
        <w:t xml:space="preserve"> Jacob needs a short and</w:t>
      </w:r>
      <w:r w:rsidR="00581BD9">
        <w:t xml:space="preserve"> simple explanation</w:t>
      </w:r>
      <w:r>
        <w:t xml:space="preserve">. </w:t>
      </w:r>
      <w:r w:rsidR="00211170">
        <w:t xml:space="preserve"> </w:t>
      </w:r>
      <w:r>
        <w:t>Then Jarom learns better through visual explanations because he is nonverbal.</w:t>
      </w:r>
      <w:r w:rsidR="00211170">
        <w:t xml:space="preserve"> </w:t>
      </w:r>
      <w:r>
        <w:t xml:space="preserve"> Another difference involves Brinley.</w:t>
      </w:r>
      <w:r w:rsidR="00211170">
        <w:t xml:space="preserve"> </w:t>
      </w:r>
      <w:r>
        <w:t xml:space="preserve"> Every </w:t>
      </w:r>
      <w:r w:rsidR="00316CE2">
        <w:t>so often, mayb</w:t>
      </w:r>
      <w:r>
        <w:t xml:space="preserve">e </w:t>
      </w:r>
      <w:r w:rsidR="00316CE2">
        <w:t xml:space="preserve">once </w:t>
      </w:r>
      <w:r>
        <w:t xml:space="preserve">a week or a </w:t>
      </w:r>
      <w:r>
        <w:lastRenderedPageBreak/>
        <w:t>month, Tammy and Dave take her out on a Mom, Dad Night to have alone time with her and show her how much they appreciate her</w:t>
      </w:r>
      <w:r w:rsidR="00E106D7">
        <w:t>.</w:t>
      </w:r>
    </w:p>
    <w:p w:rsidR="00E106D7" w:rsidRDefault="00E106D7" w:rsidP="0022380F">
      <w:pPr>
        <w:spacing w:line="480" w:lineRule="auto"/>
        <w:contextualSpacing/>
      </w:pPr>
      <w:r>
        <w:tab/>
        <w:t>Though Tammy’s children are different, and they may require more help than other children, she wouldn’t change them for the world.</w:t>
      </w:r>
      <w:r w:rsidR="00211170">
        <w:t xml:space="preserve"> </w:t>
      </w:r>
      <w:r>
        <w:t xml:space="preserve"> She even wants another child and if that child is diagnosed with autism too, then so be it. </w:t>
      </w:r>
      <w:r w:rsidR="00211170">
        <w:t xml:space="preserve"> </w:t>
      </w:r>
      <w:r>
        <w:t xml:space="preserve">Tammy can handle it, and she </w:t>
      </w:r>
      <w:r w:rsidR="00316CE2">
        <w:t>does this</w:t>
      </w:r>
      <w:r>
        <w:t xml:space="preserve"> by taking each day one day at a time. She says, “They are even more special than I am.”</w:t>
      </w:r>
      <w:r w:rsidR="00211170">
        <w:t xml:space="preserve"> </w:t>
      </w:r>
      <w:r>
        <w:t xml:space="preserve"> Her children teach her so much about life. </w:t>
      </w:r>
      <w:r w:rsidR="00211170">
        <w:t xml:space="preserve"> </w:t>
      </w:r>
      <w:r>
        <w:t xml:space="preserve">They make her question what she </w:t>
      </w:r>
      <w:r w:rsidR="00316CE2">
        <w:t xml:space="preserve">normally </w:t>
      </w:r>
      <w:r>
        <w:t>wouldn’t question because Jacob and Jarom think in terms of black and white.  “It makes them beautiful” she says with a smile.</w:t>
      </w:r>
    </w:p>
    <w:p w:rsidR="00E106D7" w:rsidRDefault="00E106D7" w:rsidP="0022380F">
      <w:pPr>
        <w:spacing w:line="480" w:lineRule="auto"/>
        <w:contextualSpacing/>
      </w:pPr>
      <w:r>
        <w:tab/>
        <w:t xml:space="preserve">Tammy wouldn’t want Jacob or Jarom to have a life without autism because they are perfect the way they are. </w:t>
      </w:r>
      <w:r w:rsidR="00211170">
        <w:t xml:space="preserve"> </w:t>
      </w:r>
      <w:r>
        <w:t xml:space="preserve">She also has a special message to all those parents who become angry when they find out their child has autism or are in denial that their child has a mental disability. </w:t>
      </w:r>
      <w:r w:rsidR="00211170">
        <w:t xml:space="preserve"> </w:t>
      </w:r>
      <w:r>
        <w:t>“</w:t>
      </w:r>
      <w:r w:rsidR="002D00A0">
        <w:t xml:space="preserve">Everything will be okay. </w:t>
      </w:r>
      <w:r>
        <w:t>T</w:t>
      </w:r>
      <w:r w:rsidR="0097590C">
        <w:t xml:space="preserve">hese kids are a gift. </w:t>
      </w:r>
      <w:r w:rsidR="00211170">
        <w:t xml:space="preserve"> </w:t>
      </w:r>
      <w:r w:rsidR="0097590C">
        <w:t>They are a blessing.</w:t>
      </w:r>
      <w:r w:rsidR="00211170">
        <w:t xml:space="preserve"> </w:t>
      </w:r>
      <w:r w:rsidR="002D00A0">
        <w:t xml:space="preserve"> I wouldn’t change them, and</w:t>
      </w:r>
      <w:r w:rsidR="0097590C">
        <w:t xml:space="preserve"> I adore them. </w:t>
      </w:r>
      <w:r w:rsidR="00211170">
        <w:t xml:space="preserve"> </w:t>
      </w:r>
      <w:r w:rsidR="0097590C">
        <w:t>I figure I’m pretty lucky to have them both, and Brinley</w:t>
      </w:r>
      <w:r w:rsidR="00316CE2">
        <w:t xml:space="preserve"> too, of course!</w:t>
      </w:r>
      <w:r w:rsidR="0097590C">
        <w:t>”</w:t>
      </w:r>
    </w:p>
    <w:p w:rsidR="0097590C" w:rsidRDefault="0097590C" w:rsidP="0022380F">
      <w:pPr>
        <w:spacing w:line="480" w:lineRule="auto"/>
        <w:contextualSpacing/>
      </w:pPr>
      <w:r>
        <w:tab/>
        <w:t xml:space="preserve">Children with autism are special and it takes a special person to raise them. </w:t>
      </w:r>
      <w:r w:rsidR="00211170">
        <w:t xml:space="preserve"> </w:t>
      </w:r>
      <w:r>
        <w:t xml:space="preserve">Tammy is a mom and she has two children with autism. </w:t>
      </w:r>
      <w:r w:rsidR="00211170">
        <w:t xml:space="preserve"> </w:t>
      </w:r>
      <w:r>
        <w:t xml:space="preserve">Things may get crazy with Jacob fleeing and hiding under a rug at the sight of a fly, but put your head in theirs. </w:t>
      </w:r>
      <w:r w:rsidR="00211170">
        <w:t xml:space="preserve"> </w:t>
      </w:r>
      <w:r>
        <w:t>As Tammy says, “I just wish I could have half your brain,” to Jacob. Maybe your life would be completely different.</w:t>
      </w:r>
    </w:p>
    <w:p w:rsidR="0097590C" w:rsidRDefault="0097590C" w:rsidP="0022380F">
      <w:pPr>
        <w:spacing w:line="480" w:lineRule="auto"/>
        <w:contextualSpacing/>
      </w:pPr>
      <w:r>
        <w:tab/>
        <w:t>Apart from the crazy, there are experiences only seen with her kids because of autism.</w:t>
      </w:r>
      <w:r w:rsidR="00211170">
        <w:t xml:space="preserve"> </w:t>
      </w:r>
      <w:r>
        <w:t xml:space="preserve"> At the open house at the </w:t>
      </w:r>
      <w:proofErr w:type="spellStart"/>
      <w:r>
        <w:t>Oquirrh</w:t>
      </w:r>
      <w:proofErr w:type="spellEnd"/>
      <w:r>
        <w:t xml:space="preserve"> Temple, upon seeing the baptismal font, Jacob said the most remarkable thing, “I could baptize Jarom.” Jacob was right, when Jarom turns eight, Jacob will be old enough to baptize him. </w:t>
      </w:r>
      <w:r w:rsidR="00211170">
        <w:t xml:space="preserve"> </w:t>
      </w:r>
      <w:r>
        <w:t xml:space="preserve">Many people in this situation wouldn’t think of such a thing. They </w:t>
      </w:r>
      <w:r w:rsidR="00316CE2">
        <w:t>may be more interested in the temple’s beauty to think such a thing.</w:t>
      </w:r>
    </w:p>
    <w:p w:rsidR="0053222B" w:rsidRDefault="0097590C" w:rsidP="00581EDE">
      <w:pPr>
        <w:spacing w:line="480" w:lineRule="auto"/>
        <w:contextualSpacing/>
      </w:pPr>
      <w:r>
        <w:tab/>
      </w:r>
      <w:r w:rsidR="00AF689E">
        <w:t>W</w:t>
      </w:r>
      <w:r>
        <w:t>hen Jarom sees a temple while in the car</w:t>
      </w:r>
      <w:r w:rsidR="00AF689E">
        <w:t>,</w:t>
      </w:r>
      <w:r>
        <w:t xml:space="preserve"> he says, “</w:t>
      </w:r>
      <w:proofErr w:type="spellStart"/>
      <w:r>
        <w:t>Tah-tah-tah</w:t>
      </w:r>
      <w:proofErr w:type="spellEnd"/>
      <w:r>
        <w:t>”</w:t>
      </w:r>
      <w:r w:rsidR="005B6500">
        <w:t xml:space="preserve"> as if to say temple</w:t>
      </w:r>
      <w:r w:rsidR="00AF689E">
        <w:t>, an astounding feet because he is nonverbal</w:t>
      </w:r>
      <w:r w:rsidR="005B6500">
        <w:t>.</w:t>
      </w:r>
      <w:r w:rsidR="00211170">
        <w:t xml:space="preserve"> </w:t>
      </w:r>
      <w:r w:rsidR="005B6500">
        <w:t xml:space="preserve"> He really likes the temple, and maybe it gives him excitement </w:t>
      </w:r>
      <w:r w:rsidR="005B6500">
        <w:lastRenderedPageBreak/>
        <w:t xml:space="preserve">because he knows his brother will baptize him. </w:t>
      </w:r>
      <w:r w:rsidR="00211170">
        <w:t xml:space="preserve"> </w:t>
      </w:r>
      <w:r w:rsidR="005B6500">
        <w:t xml:space="preserve">It </w:t>
      </w:r>
      <w:r w:rsidR="00211170">
        <w:t>is a precious memory that both</w:t>
      </w:r>
      <w:r w:rsidR="005B6500">
        <w:t xml:space="preserve"> brothers will always share, thanks to autism.</w:t>
      </w:r>
    </w:p>
    <w:p w:rsidR="00AE6C1E" w:rsidRDefault="00AE6C1E">
      <w:pPr>
        <w:rPr>
          <w:u w:val="single"/>
        </w:rPr>
      </w:pPr>
      <w:r>
        <w:rPr>
          <w:u w:val="single"/>
        </w:rPr>
        <w:br w:type="page"/>
      </w:r>
    </w:p>
    <w:p w:rsidR="0097590C" w:rsidRPr="00581EDE" w:rsidRDefault="00822223" w:rsidP="0022380F">
      <w:pPr>
        <w:spacing w:line="480" w:lineRule="auto"/>
        <w:contextualSpacing/>
        <w:rPr>
          <w:u w:val="single"/>
        </w:rPr>
      </w:pPr>
      <w:r w:rsidRPr="00581EDE">
        <w:rPr>
          <w:u w:val="single"/>
        </w:rPr>
        <w:lastRenderedPageBreak/>
        <w:t>Works Cited</w:t>
      </w:r>
    </w:p>
    <w:p w:rsidR="00822223" w:rsidRDefault="00822223" w:rsidP="00AE6C1E">
      <w:pPr>
        <w:spacing w:line="480" w:lineRule="auto"/>
        <w:ind w:firstLine="720"/>
        <w:contextualSpacing/>
      </w:pPr>
      <w:r>
        <w:t xml:space="preserve">Anderson, Tammy. </w:t>
      </w:r>
      <w:proofErr w:type="gramStart"/>
      <w:r>
        <w:t>Personal Interview.</w:t>
      </w:r>
      <w:proofErr w:type="gramEnd"/>
      <w:r>
        <w:t xml:space="preserve"> 14 September. 2012.</w:t>
      </w:r>
    </w:p>
    <w:p w:rsidR="000A6AAB" w:rsidRDefault="000A6AAB" w:rsidP="00AE6C1E">
      <w:pPr>
        <w:spacing w:line="480" w:lineRule="auto"/>
        <w:ind w:firstLine="720"/>
        <w:contextualSpacing/>
      </w:pPr>
      <w:r>
        <w:t>Olsen, Tasha. 2012. Photograph. Carmen B. Pingree. Jarom Reading.</w:t>
      </w:r>
    </w:p>
    <w:p w:rsidR="00581EDE" w:rsidRDefault="00581EDE" w:rsidP="00AE6C1E">
      <w:pPr>
        <w:ind w:firstLine="720"/>
      </w:pPr>
      <w:r>
        <w:t xml:space="preserve">United States. </w:t>
      </w:r>
      <w:proofErr w:type="gramStart"/>
      <w:r>
        <w:t>Centers of Disease Control and Prevention.</w:t>
      </w:r>
      <w:proofErr w:type="gramEnd"/>
      <w:r>
        <w:t xml:space="preserve"> </w:t>
      </w:r>
      <w:r w:rsidRPr="00581EDE">
        <w:rPr>
          <w:i/>
        </w:rPr>
        <w:t>Autism Spectrum Disorders (ASDs)</w:t>
      </w:r>
      <w:r>
        <w:t xml:space="preserve">. “Facts </w:t>
      </w:r>
      <w:proofErr w:type="gramStart"/>
      <w:r>
        <w:t>About</w:t>
      </w:r>
      <w:proofErr w:type="gramEnd"/>
      <w:r>
        <w:t xml:space="preserve"> ASDs” 29 March. 2012. Web. 8 Oct. 2012</w:t>
      </w:r>
      <w:r w:rsidR="009E0BA9">
        <w:t xml:space="preserve"> </w:t>
      </w:r>
      <w:r w:rsidR="009E0BA9">
        <w:t>&lt;</w:t>
      </w:r>
      <w:r w:rsidR="009E0BA9" w:rsidRPr="00BD2A77">
        <w:t>http://www.cdc.gov/ncbddd/autism/facts.html</w:t>
      </w:r>
      <w:r w:rsidR="009E0BA9">
        <w:t>&gt;</w:t>
      </w:r>
    </w:p>
    <w:p w:rsidR="00AE6C1E" w:rsidRDefault="00AE6C1E" w:rsidP="00AE6C1E">
      <w:pPr>
        <w:ind w:firstLine="720"/>
      </w:pPr>
      <w:r>
        <w:t xml:space="preserve">United States. </w:t>
      </w:r>
      <w:proofErr w:type="gramStart"/>
      <w:r>
        <w:t>U.S. Department of Health and Human Services.</w:t>
      </w:r>
      <w:proofErr w:type="gramEnd"/>
      <w:r>
        <w:t xml:space="preserve"> </w:t>
      </w:r>
      <w:proofErr w:type="gramStart"/>
      <w:r>
        <w:t>National Institute of Mental Health.</w:t>
      </w:r>
      <w:proofErr w:type="gramEnd"/>
      <w:r>
        <w:t xml:space="preserve"> </w:t>
      </w:r>
      <w:proofErr w:type="gramStart"/>
      <w:r w:rsidRPr="00A25AED">
        <w:rPr>
          <w:i/>
        </w:rPr>
        <w:t>A Parent’s Guide to Autism Spectrum Disorder.</w:t>
      </w:r>
      <w:proofErr w:type="gramEnd"/>
      <w:r>
        <w:t xml:space="preserve"> 2011. Web. 8 Oct. 2012. </w:t>
      </w:r>
      <w:r w:rsidR="009E0BA9">
        <w:t>&lt;</w:t>
      </w:r>
      <w:r w:rsidR="009E0BA9" w:rsidRPr="00BD2A77">
        <w:t>http://www.nimh.nih.gov/health/publications/a-parents-guide-to-autism-spectrum-disorder/parent-guide-to-autism.pdf</w:t>
      </w:r>
      <w:r w:rsidR="009E0BA9">
        <w:t>&gt;</w:t>
      </w:r>
      <w:bookmarkStart w:id="0" w:name="_GoBack"/>
      <w:bookmarkEnd w:id="0"/>
    </w:p>
    <w:p w:rsidR="00AE6C1E" w:rsidRDefault="00AE6C1E" w:rsidP="00581EDE"/>
    <w:p w:rsidR="00581EDE" w:rsidRDefault="00581EDE" w:rsidP="0022380F">
      <w:pPr>
        <w:spacing w:line="480" w:lineRule="auto"/>
        <w:contextualSpacing/>
      </w:pPr>
    </w:p>
    <w:sectPr w:rsidR="00581E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2F0E"/>
    <w:multiLevelType w:val="hybridMultilevel"/>
    <w:tmpl w:val="B2A2A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636"/>
    <w:rsid w:val="000A6AAB"/>
    <w:rsid w:val="000F2591"/>
    <w:rsid w:val="0012135F"/>
    <w:rsid w:val="00192148"/>
    <w:rsid w:val="00211170"/>
    <w:rsid w:val="0022380F"/>
    <w:rsid w:val="002D00A0"/>
    <w:rsid w:val="00316CE2"/>
    <w:rsid w:val="0053222B"/>
    <w:rsid w:val="0054291C"/>
    <w:rsid w:val="00581BD9"/>
    <w:rsid w:val="00581EDE"/>
    <w:rsid w:val="005B58DA"/>
    <w:rsid w:val="005B6500"/>
    <w:rsid w:val="007B0271"/>
    <w:rsid w:val="007E0295"/>
    <w:rsid w:val="007F1D89"/>
    <w:rsid w:val="00822223"/>
    <w:rsid w:val="00856C98"/>
    <w:rsid w:val="008763E1"/>
    <w:rsid w:val="0097590C"/>
    <w:rsid w:val="009E0BA9"/>
    <w:rsid w:val="00A2190E"/>
    <w:rsid w:val="00A36DE8"/>
    <w:rsid w:val="00AE6C1E"/>
    <w:rsid w:val="00AF689E"/>
    <w:rsid w:val="00BF6636"/>
    <w:rsid w:val="00D63B68"/>
    <w:rsid w:val="00D92EA1"/>
    <w:rsid w:val="00DF6D7F"/>
    <w:rsid w:val="00E106D7"/>
    <w:rsid w:val="00E947DC"/>
    <w:rsid w:val="00EA242D"/>
    <w:rsid w:val="00ED5769"/>
    <w:rsid w:val="00F060B1"/>
    <w:rsid w:val="00F92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22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223"/>
    <w:rPr>
      <w:rFonts w:ascii="Tahoma" w:hAnsi="Tahoma" w:cs="Tahoma"/>
      <w:sz w:val="16"/>
      <w:szCs w:val="16"/>
    </w:rPr>
  </w:style>
  <w:style w:type="paragraph" w:styleId="ListParagraph">
    <w:name w:val="List Paragraph"/>
    <w:basedOn w:val="Normal"/>
    <w:uiPriority w:val="34"/>
    <w:qFormat/>
    <w:rsid w:val="00581E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22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223"/>
    <w:rPr>
      <w:rFonts w:ascii="Tahoma" w:hAnsi="Tahoma" w:cs="Tahoma"/>
      <w:sz w:val="16"/>
      <w:szCs w:val="16"/>
    </w:rPr>
  </w:style>
  <w:style w:type="paragraph" w:styleId="ListParagraph">
    <w:name w:val="List Paragraph"/>
    <w:basedOn w:val="Normal"/>
    <w:uiPriority w:val="34"/>
    <w:qFormat/>
    <w:rsid w:val="00581E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Dennis</cp:lastModifiedBy>
  <cp:revision>5</cp:revision>
  <dcterms:created xsi:type="dcterms:W3CDTF">2012-09-25T04:05:00Z</dcterms:created>
  <dcterms:modified xsi:type="dcterms:W3CDTF">2012-11-18T22:30:00Z</dcterms:modified>
</cp:coreProperties>
</file>